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64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附件1</w:t>
      </w:r>
    </w:p>
    <w:p>
      <w:pPr>
        <w:jc w:val="center"/>
        <w:rPr>
          <w:rFonts w:hint="eastAsia"/>
        </w:rPr>
      </w:pPr>
      <w:r>
        <w:rPr>
          <w:rFonts w:hint="eastAsia" w:ascii="华文宋体" w:hAnsi="华文宋体" w:eastAsia="华文宋体"/>
          <w:b/>
          <w:kern w:val="0"/>
          <w:sz w:val="32"/>
          <w:szCs w:val="32"/>
        </w:rPr>
        <w:t>农垦企业合规管理</w:t>
      </w:r>
      <w:r>
        <w:rPr>
          <w:rFonts w:ascii="华文宋体" w:hAnsi="华文宋体" w:eastAsia="华文宋体"/>
          <w:b/>
          <w:kern w:val="0"/>
          <w:sz w:val="32"/>
          <w:szCs w:val="32"/>
        </w:rPr>
        <w:t>与</w:t>
      </w:r>
      <w:r>
        <w:rPr>
          <w:rFonts w:hint="eastAsia" w:ascii="华文宋体" w:hAnsi="华文宋体" w:eastAsia="华文宋体"/>
          <w:b/>
          <w:kern w:val="0"/>
          <w:sz w:val="32"/>
          <w:szCs w:val="32"/>
        </w:rPr>
        <w:t>法律风险防控培训班报名回执</w:t>
      </w:r>
    </w:p>
    <w:p>
      <w:pPr>
        <w:widowControl/>
        <w:rPr>
          <w:rFonts w:ascii="等线" w:hAnsi="等线" w:eastAsia="等线"/>
          <w:bCs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联系人：___________                联系电话：___________                邮箱：___________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967"/>
        <w:gridCol w:w="2361"/>
        <w:gridCol w:w="1222"/>
        <w:gridCol w:w="1845"/>
        <w:gridCol w:w="2296"/>
        <w:gridCol w:w="2296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姓名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性别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单位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职务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手机号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邮箱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身份证号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开票信息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：名称、统一社会信用代码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、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住所、开户行、账户、电话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</w:rPr>
            </w:pPr>
          </w:p>
        </w:tc>
      </w:tr>
    </w:tbl>
    <w:p>
      <w:pPr>
        <w:spacing w:line="360" w:lineRule="auto"/>
      </w:pPr>
      <w:r>
        <w:rPr>
          <w:rFonts w:hint="eastAsia" w:ascii="仿宋_GB2312" w:eastAsia="仿宋_GB2312"/>
          <w:sz w:val="32"/>
          <w:szCs w:val="32"/>
        </w:rPr>
        <w:t>此表可复制，</w:t>
      </w:r>
      <w:r>
        <w:rPr>
          <w:rFonts w:ascii="仿宋_GB2312" w:eastAsia="仿宋_GB2312"/>
          <w:color w:val="0563C1"/>
          <w:sz w:val="32"/>
          <w:szCs w:val="32"/>
          <w:u w:val="single"/>
        </w:rPr>
        <w:fldChar w:fldCharType="begin"/>
      </w:r>
      <w:r>
        <w:rPr>
          <w:rFonts w:ascii="仿宋_GB2312" w:eastAsia="仿宋_GB2312"/>
          <w:color w:val="0563C1"/>
          <w:sz w:val="32"/>
          <w:szCs w:val="32"/>
          <w:u w:val="single"/>
        </w:rPr>
        <w:instrText xml:space="preserve"> HYPERLINK "mailto:</w:instrText>
      </w:r>
      <w:r>
        <w:rPr>
          <w:rFonts w:hint="eastAsia" w:ascii="仿宋_GB2312" w:eastAsia="仿宋_GB2312"/>
          <w:color w:val="0563C1"/>
          <w:sz w:val="32"/>
          <w:szCs w:val="32"/>
          <w:u w:val="single"/>
        </w:rPr>
        <w:instrText xml:space="preserve">请于</w:instrText>
      </w:r>
      <w:r>
        <w:rPr>
          <w:rFonts w:eastAsia="仿宋_GB2312"/>
          <w:color w:val="0563C1"/>
          <w:sz w:val="32"/>
          <w:szCs w:val="32"/>
          <w:u w:val="single"/>
        </w:rPr>
        <w:instrText xml:space="preserve">8</w:instrText>
      </w:r>
      <w:r>
        <w:rPr>
          <w:rFonts w:hint="eastAsia" w:ascii="仿宋_GB2312" w:eastAsia="仿宋_GB2312"/>
          <w:color w:val="0563C1"/>
          <w:sz w:val="32"/>
          <w:szCs w:val="32"/>
          <w:u w:val="single"/>
        </w:rPr>
        <w:instrText xml:space="preserve">月</w:instrText>
      </w:r>
      <w:r>
        <w:rPr>
          <w:rFonts w:eastAsia="仿宋_GB2312"/>
          <w:color w:val="0563C1"/>
          <w:sz w:val="32"/>
          <w:szCs w:val="32"/>
          <w:u w:val="single"/>
        </w:rPr>
        <w:instrText xml:space="preserve">11</w:instrText>
      </w:r>
      <w:r>
        <w:rPr>
          <w:rFonts w:hint="eastAsia" w:ascii="仿宋_GB2312" w:eastAsia="仿宋_GB2312"/>
          <w:color w:val="0563C1"/>
          <w:sz w:val="32"/>
          <w:szCs w:val="32"/>
          <w:u w:val="single"/>
        </w:rPr>
        <w:instrText xml:space="preserve">日前发送电子邮件至邮箱</w:instrText>
      </w:r>
      <w:r>
        <w:rPr>
          <w:rFonts w:eastAsia="仿宋_GB2312"/>
          <w:bCs/>
          <w:color w:val="0563C1"/>
          <w:kern w:val="0"/>
          <w:sz w:val="32"/>
          <w:szCs w:val="32"/>
          <w:u w:val="single"/>
        </w:rPr>
        <w:instrText xml:space="preserve">nkpxb@163.com</w:instrText>
      </w:r>
      <w:r>
        <w:rPr>
          <w:rFonts w:ascii="仿宋_GB2312" w:eastAsia="仿宋_GB2312"/>
          <w:color w:val="0563C1"/>
          <w:sz w:val="32"/>
          <w:szCs w:val="32"/>
          <w:u w:val="single"/>
        </w:rPr>
        <w:instrText xml:space="preserve">" </w:instrText>
      </w:r>
      <w:r>
        <w:rPr>
          <w:rFonts w:ascii="仿宋_GB2312" w:eastAsia="仿宋_GB2312"/>
          <w:color w:val="0563C1"/>
          <w:sz w:val="32"/>
          <w:szCs w:val="32"/>
          <w:u w:val="single"/>
        </w:rPr>
        <w:fldChar w:fldCharType="separate"/>
      </w:r>
      <w:r>
        <w:rPr>
          <w:rStyle w:val="4"/>
          <w:rFonts w:hint="eastAsia" w:ascii="仿宋_GB2312" w:eastAsia="仿宋_GB2312"/>
          <w:sz w:val="32"/>
          <w:szCs w:val="32"/>
        </w:rPr>
        <w:t>请于</w:t>
      </w:r>
      <w:r>
        <w:rPr>
          <w:rStyle w:val="4"/>
          <w:rFonts w:eastAsia="仿宋_GB2312"/>
          <w:sz w:val="32"/>
          <w:szCs w:val="32"/>
        </w:rPr>
        <w:t>8</w:t>
      </w:r>
      <w:r>
        <w:rPr>
          <w:rStyle w:val="4"/>
          <w:rFonts w:hint="eastAsia" w:ascii="仿宋_GB2312" w:eastAsia="仿宋_GB2312"/>
          <w:sz w:val="32"/>
          <w:szCs w:val="32"/>
        </w:rPr>
        <w:t>月</w:t>
      </w:r>
      <w:r>
        <w:rPr>
          <w:rStyle w:val="4"/>
          <w:rFonts w:eastAsia="仿宋_GB2312"/>
          <w:sz w:val="32"/>
          <w:szCs w:val="32"/>
        </w:rPr>
        <w:t>11</w:t>
      </w:r>
      <w:r>
        <w:rPr>
          <w:rStyle w:val="4"/>
          <w:rFonts w:hint="eastAsia" w:ascii="仿宋_GB2312" w:eastAsia="仿宋_GB2312"/>
          <w:sz w:val="32"/>
          <w:szCs w:val="32"/>
        </w:rPr>
        <w:t>日前发送电子邮件至邮箱</w:t>
      </w:r>
      <w:r>
        <w:rPr>
          <w:rStyle w:val="4"/>
          <w:rFonts w:eastAsia="仿宋_GB2312"/>
          <w:bCs/>
          <w:kern w:val="0"/>
          <w:sz w:val="32"/>
          <w:szCs w:val="32"/>
        </w:rPr>
        <w:t>nkpxb@163.com</w:t>
      </w:r>
      <w:r>
        <w:rPr>
          <w:rFonts w:ascii="仿宋_GB2312" w:eastAsia="仿宋_GB2312"/>
          <w:color w:val="0563C1"/>
          <w:sz w:val="32"/>
          <w:szCs w:val="32"/>
          <w:u w:val="single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</w:docVars>
  <w:rsids>
    <w:rsidRoot w:val="072F68A4"/>
    <w:rsid w:val="072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153</Characters>
  <Lines>0</Lines>
  <Paragraphs>0</Paragraphs>
  <TotalTime>1</TotalTime>
  <ScaleCrop>false</ScaleCrop>
  <LinksUpToDate>false</LinksUpToDate>
  <CharactersWithSpaces>185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2023-07-11T00:53:00Z</dcterms:created>
  <dc:creator>王义</dc:creator>
  <cp:lastModifiedBy>王义</cp:lastModifiedBy>
  <dcterms:modified xsi:type="dcterms:W3CDTF">2023-07-11T00:54:58Z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CBF472C47E034D13BE42A3881B3AD775_11</vt:lpwstr>
  </property>
</Properties>
</file>